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02562E" w:rsidRPr="0002562E">
        <w:trPr>
          <w:tblCellSpacing w:w="0" w:type="dxa"/>
          <w:jc w:val="center"/>
        </w:trPr>
        <w:tc>
          <w:tcPr>
            <w:tcW w:w="0" w:type="auto"/>
            <w:vAlign w:val="center"/>
            <w:hideMark/>
          </w:tcPr>
          <w:p w:rsidR="0002562E" w:rsidRPr="0002562E" w:rsidRDefault="0002562E" w:rsidP="0002562E">
            <w:pPr>
              <w:widowControl/>
              <w:spacing w:line="450" w:lineRule="atLeast"/>
              <w:jc w:val="center"/>
              <w:rPr>
                <w:rFonts w:ascii="黑体" w:eastAsia="黑体" w:hAnsi="黑体" w:cs="宋体"/>
                <w:color w:val="375DA4"/>
                <w:kern w:val="0"/>
                <w:sz w:val="30"/>
                <w:szCs w:val="30"/>
              </w:rPr>
            </w:pPr>
            <w:bookmarkStart w:id="0" w:name="_GoBack"/>
            <w:r w:rsidRPr="0002562E">
              <w:rPr>
                <w:rFonts w:ascii="黑体" w:eastAsia="黑体" w:hAnsi="黑体" w:cs="宋体" w:hint="eastAsia"/>
                <w:color w:val="375DA4"/>
                <w:kern w:val="0"/>
                <w:sz w:val="30"/>
                <w:szCs w:val="30"/>
              </w:rPr>
              <w:t>教育部关于印发《高等学校体育工作</w:t>
            </w:r>
            <w:r w:rsidRPr="0002562E">
              <w:rPr>
                <w:rFonts w:ascii="黑体" w:eastAsia="黑体" w:hAnsi="黑体" w:cs="宋体" w:hint="eastAsia"/>
                <w:color w:val="375DA4"/>
                <w:kern w:val="0"/>
                <w:sz w:val="30"/>
                <w:szCs w:val="30"/>
              </w:rPr>
              <w:br/>
              <w:t xml:space="preserve">基本标准》的通知 </w:t>
            </w:r>
            <w:bookmarkEnd w:id="0"/>
          </w:p>
        </w:tc>
      </w:tr>
    </w:tbl>
    <w:p w:rsidR="0002562E" w:rsidRPr="0002562E" w:rsidRDefault="0002562E" w:rsidP="0002562E">
      <w:pPr>
        <w:widowControl/>
        <w:jc w:val="right"/>
        <w:rPr>
          <w:rFonts w:ascii="宋体" w:eastAsia="宋体" w:hAnsi="宋体" w:cs="宋体" w:hint="eastAsia"/>
          <w:kern w:val="0"/>
          <w:szCs w:val="21"/>
        </w:rPr>
      </w:pPr>
      <w:proofErr w:type="gramStart"/>
      <w:r w:rsidRPr="0002562E">
        <w:rPr>
          <w:rFonts w:ascii="宋体" w:eastAsia="宋体" w:hAnsi="宋体" w:cs="宋体" w:hint="eastAsia"/>
          <w:kern w:val="0"/>
          <w:szCs w:val="21"/>
        </w:rPr>
        <w:t>教体艺</w:t>
      </w:r>
      <w:proofErr w:type="gramEnd"/>
      <w:r w:rsidRPr="0002562E">
        <w:rPr>
          <w:rFonts w:ascii="宋体" w:eastAsia="宋体" w:hAnsi="宋体" w:cs="宋体" w:hint="eastAsia"/>
          <w:kern w:val="0"/>
          <w:szCs w:val="21"/>
        </w:rPr>
        <w:t xml:space="preserve">[2014]4号 </w:t>
      </w:r>
    </w:p>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02562E" w:rsidRPr="0002562E">
        <w:trPr>
          <w:trHeight w:val="375"/>
          <w:tblCellSpacing w:w="0" w:type="dxa"/>
          <w:jc w:val="center"/>
        </w:trPr>
        <w:tc>
          <w:tcPr>
            <w:tcW w:w="0" w:type="auto"/>
            <w:vAlign w:val="center"/>
            <w:hideMark/>
          </w:tcPr>
          <w:p w:rsidR="0002562E" w:rsidRPr="0002562E" w:rsidRDefault="0002562E" w:rsidP="0002562E">
            <w:pPr>
              <w:widowControl/>
              <w:jc w:val="left"/>
              <w:rPr>
                <w:rFonts w:ascii="宋体" w:eastAsia="宋体" w:hAnsi="宋体" w:cs="宋体" w:hint="eastAsia"/>
                <w:kern w:val="0"/>
                <w:sz w:val="18"/>
                <w:szCs w:val="18"/>
              </w:rPr>
            </w:pPr>
            <w:r w:rsidRPr="0002562E">
              <w:rPr>
                <w:rFonts w:ascii="宋体" w:eastAsia="宋体" w:hAnsi="宋体" w:cs="宋体" w:hint="eastAsia"/>
                <w:kern w:val="0"/>
                <w:sz w:val="18"/>
                <w:szCs w:val="18"/>
              </w:rPr>
              <w:t> </w:t>
            </w:r>
          </w:p>
        </w:tc>
      </w:tr>
    </w:tbl>
    <w:p w:rsidR="0002562E" w:rsidRPr="0002562E" w:rsidRDefault="0002562E" w:rsidP="0002562E">
      <w:pPr>
        <w:widowControl/>
        <w:jc w:val="center"/>
        <w:rPr>
          <w:rFonts w:ascii="宋体" w:eastAsia="宋体" w:hAnsi="宋体" w:cs="宋体"/>
          <w:vanish/>
          <w:kern w:val="0"/>
          <w:sz w:val="18"/>
          <w:szCs w:val="18"/>
        </w:rPr>
      </w:pPr>
    </w:p>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02562E" w:rsidRPr="0002562E">
        <w:trPr>
          <w:tblCellSpacing w:w="0" w:type="dxa"/>
          <w:jc w:val="center"/>
        </w:trPr>
        <w:tc>
          <w:tcPr>
            <w:tcW w:w="0" w:type="auto"/>
            <w:hideMark/>
          </w:tcPr>
          <w:p w:rsidR="0002562E" w:rsidRPr="0002562E" w:rsidRDefault="0002562E" w:rsidP="0002562E">
            <w:pPr>
              <w:widowControl/>
              <w:spacing w:line="480" w:lineRule="atLeast"/>
              <w:jc w:val="left"/>
              <w:rPr>
                <w:rFonts w:ascii="宋体" w:eastAsia="宋体" w:hAnsi="宋体" w:cs="宋体" w:hint="eastAsia"/>
                <w:color w:val="000000"/>
                <w:kern w:val="0"/>
                <w:sz w:val="24"/>
                <w:szCs w:val="24"/>
              </w:rPr>
            </w:pPr>
            <w:r w:rsidRPr="0002562E">
              <w:rPr>
                <w:rFonts w:ascii="宋体" w:eastAsia="宋体" w:hAnsi="宋体" w:cs="宋体" w:hint="eastAsia"/>
                <w:color w:val="000000"/>
                <w:kern w:val="0"/>
                <w:sz w:val="24"/>
                <w:szCs w:val="24"/>
              </w:rPr>
              <w:t xml:space="preserve">各省、自治区、直辖市教育厅（教委），新疆生产建设兵团教育局，有关部门（单位）教育司（局），部属各高等学校： </w:t>
            </w:r>
          </w:p>
          <w:p w:rsidR="0002562E" w:rsidRPr="0002562E" w:rsidRDefault="0002562E" w:rsidP="0002562E">
            <w:pPr>
              <w:widowControl/>
              <w:spacing w:before="100" w:beforeAutospacing="1" w:after="375" w:line="480" w:lineRule="atLeast"/>
              <w:jc w:val="left"/>
              <w:rPr>
                <w:rFonts w:ascii="宋体" w:eastAsia="宋体" w:hAnsi="宋体" w:cs="宋体" w:hint="eastAsia"/>
                <w:color w:val="000000"/>
                <w:kern w:val="0"/>
                <w:sz w:val="24"/>
                <w:szCs w:val="24"/>
              </w:rPr>
            </w:pPr>
            <w:r w:rsidRPr="0002562E">
              <w:rPr>
                <w:rFonts w:ascii="宋体" w:eastAsia="宋体" w:hAnsi="宋体" w:cs="宋体" w:hint="eastAsia"/>
                <w:color w:val="000000"/>
                <w:kern w:val="0"/>
                <w:sz w:val="24"/>
                <w:szCs w:val="24"/>
              </w:rPr>
              <w:t xml:space="preserve">　　现将《高等学校体育工作基本标准》（以下简称《基本标准》）印发给你们，请遵照执行。</w:t>
            </w:r>
          </w:p>
          <w:p w:rsidR="0002562E" w:rsidRPr="0002562E" w:rsidRDefault="0002562E" w:rsidP="0002562E">
            <w:pPr>
              <w:widowControl/>
              <w:spacing w:before="100" w:beforeAutospacing="1" w:after="375" w:line="480" w:lineRule="atLeast"/>
              <w:jc w:val="left"/>
              <w:rPr>
                <w:rFonts w:ascii="宋体" w:eastAsia="宋体" w:hAnsi="宋体" w:cs="宋体" w:hint="eastAsia"/>
                <w:color w:val="000000"/>
                <w:kern w:val="0"/>
                <w:sz w:val="24"/>
                <w:szCs w:val="24"/>
              </w:rPr>
            </w:pPr>
            <w:r w:rsidRPr="0002562E">
              <w:rPr>
                <w:rFonts w:ascii="宋体" w:eastAsia="宋体" w:hAnsi="宋体" w:cs="宋体" w:hint="eastAsia"/>
                <w:color w:val="000000"/>
                <w:kern w:val="0"/>
                <w:sz w:val="24"/>
                <w:szCs w:val="24"/>
              </w:rPr>
              <w:t xml:space="preserve">　　《基本标准》是对全日制普通高等学校体育工作的基本要求，也是评估、检查高等学校体育工作的重要依据，凡是达不到《基本标准》要求、学生体质健康水平连续三年下降的学校，在“高等学校本科教学工作水平评估”中不得评为合格等级，各省（区、市）不得批准其为高水平运动队建设学校。</w:t>
            </w:r>
          </w:p>
          <w:p w:rsidR="0002562E" w:rsidRPr="0002562E" w:rsidRDefault="0002562E" w:rsidP="0002562E">
            <w:pPr>
              <w:widowControl/>
              <w:spacing w:before="100" w:beforeAutospacing="1" w:after="375" w:line="480" w:lineRule="atLeast"/>
              <w:jc w:val="left"/>
              <w:rPr>
                <w:rFonts w:ascii="宋体" w:eastAsia="宋体" w:hAnsi="宋体" w:cs="宋体" w:hint="eastAsia"/>
                <w:color w:val="000000"/>
                <w:kern w:val="0"/>
                <w:sz w:val="24"/>
                <w:szCs w:val="24"/>
              </w:rPr>
            </w:pPr>
            <w:r w:rsidRPr="0002562E">
              <w:rPr>
                <w:rFonts w:ascii="宋体" w:eastAsia="宋体" w:hAnsi="宋体" w:cs="宋体" w:hint="eastAsia"/>
                <w:color w:val="000000"/>
                <w:kern w:val="0"/>
                <w:sz w:val="24"/>
                <w:szCs w:val="24"/>
              </w:rPr>
              <w:t xml:space="preserve">　　各高等学校要充分认识加强学校体育工作的重要意义，牢固树立</w:t>
            </w:r>
            <w:proofErr w:type="gramStart"/>
            <w:r w:rsidRPr="0002562E">
              <w:rPr>
                <w:rFonts w:ascii="宋体" w:eastAsia="宋体" w:hAnsi="宋体" w:cs="宋体" w:hint="eastAsia"/>
                <w:color w:val="000000"/>
                <w:kern w:val="0"/>
                <w:sz w:val="24"/>
                <w:szCs w:val="24"/>
              </w:rPr>
              <w:t>健康第一</w:t>
            </w:r>
            <w:proofErr w:type="gramEnd"/>
            <w:r w:rsidRPr="0002562E">
              <w:rPr>
                <w:rFonts w:ascii="宋体" w:eastAsia="宋体" w:hAnsi="宋体" w:cs="宋体" w:hint="eastAsia"/>
                <w:color w:val="000000"/>
                <w:kern w:val="0"/>
                <w:sz w:val="24"/>
                <w:szCs w:val="24"/>
              </w:rPr>
              <w:t>的指导思想，把体育工作摆上重要位置，切实加强领导和规范管理，认真落实《基本标准》。</w:t>
            </w:r>
          </w:p>
          <w:p w:rsidR="0002562E" w:rsidRPr="0002562E" w:rsidRDefault="0002562E" w:rsidP="0002562E">
            <w:pPr>
              <w:widowControl/>
              <w:spacing w:before="100" w:beforeAutospacing="1" w:after="375" w:line="480" w:lineRule="atLeast"/>
              <w:jc w:val="left"/>
              <w:rPr>
                <w:rFonts w:ascii="宋体" w:eastAsia="宋体" w:hAnsi="宋体" w:cs="宋体" w:hint="eastAsia"/>
                <w:color w:val="000000"/>
                <w:kern w:val="0"/>
                <w:sz w:val="24"/>
                <w:szCs w:val="24"/>
              </w:rPr>
            </w:pPr>
            <w:r w:rsidRPr="0002562E">
              <w:rPr>
                <w:rFonts w:ascii="宋体" w:eastAsia="宋体" w:hAnsi="宋体" w:cs="宋体" w:hint="eastAsia"/>
                <w:color w:val="000000"/>
                <w:kern w:val="0"/>
                <w:sz w:val="24"/>
                <w:szCs w:val="24"/>
              </w:rPr>
              <w:t xml:space="preserve">　　教育部将适时组织开展面向所有高校的《基本标准》达标工作专项评估、检查，凡不达标的学校，将予以通报并限期整改，整改期间高水平运动队建设学校停止招收运动队新生。</w:t>
            </w:r>
          </w:p>
          <w:p w:rsidR="0002562E" w:rsidRPr="0002562E" w:rsidRDefault="0002562E" w:rsidP="0002562E">
            <w:pPr>
              <w:widowControl/>
              <w:spacing w:before="100" w:beforeAutospacing="1" w:after="375" w:line="480" w:lineRule="atLeast"/>
              <w:jc w:val="left"/>
              <w:rPr>
                <w:rFonts w:ascii="宋体" w:eastAsia="宋体" w:hAnsi="宋体" w:cs="宋体" w:hint="eastAsia"/>
                <w:color w:val="000000"/>
                <w:kern w:val="0"/>
                <w:sz w:val="24"/>
                <w:szCs w:val="24"/>
              </w:rPr>
            </w:pPr>
            <w:r w:rsidRPr="0002562E">
              <w:rPr>
                <w:rFonts w:ascii="宋体" w:eastAsia="宋体" w:hAnsi="宋体" w:cs="宋体" w:hint="eastAsia"/>
                <w:color w:val="000000"/>
                <w:kern w:val="0"/>
                <w:sz w:val="24"/>
                <w:szCs w:val="24"/>
              </w:rPr>
              <w:t xml:space="preserve">　　请将此件转发至所属高校。</w:t>
            </w:r>
          </w:p>
          <w:p w:rsidR="0002562E" w:rsidRPr="0002562E" w:rsidRDefault="0002562E" w:rsidP="0002562E">
            <w:pPr>
              <w:widowControl/>
              <w:spacing w:before="100" w:beforeAutospacing="1" w:after="375" w:line="480" w:lineRule="atLeast"/>
              <w:jc w:val="right"/>
              <w:rPr>
                <w:rFonts w:ascii="宋体" w:eastAsia="宋体" w:hAnsi="宋体" w:cs="宋体" w:hint="eastAsia"/>
                <w:color w:val="000000"/>
                <w:kern w:val="0"/>
                <w:sz w:val="24"/>
                <w:szCs w:val="24"/>
              </w:rPr>
            </w:pPr>
            <w:r w:rsidRPr="0002562E">
              <w:rPr>
                <w:rFonts w:ascii="宋体" w:eastAsia="宋体" w:hAnsi="宋体" w:cs="宋体" w:hint="eastAsia"/>
                <w:color w:val="000000"/>
                <w:kern w:val="0"/>
                <w:sz w:val="24"/>
                <w:szCs w:val="24"/>
              </w:rPr>
              <w:t>教育部</w:t>
            </w:r>
          </w:p>
          <w:p w:rsidR="0002562E" w:rsidRPr="0002562E" w:rsidRDefault="0002562E" w:rsidP="0002562E">
            <w:pPr>
              <w:widowControl/>
              <w:spacing w:before="100" w:beforeAutospacing="1" w:after="375" w:line="480" w:lineRule="atLeast"/>
              <w:jc w:val="right"/>
              <w:rPr>
                <w:rFonts w:ascii="宋体" w:eastAsia="宋体" w:hAnsi="宋体" w:cs="宋体" w:hint="eastAsia"/>
                <w:color w:val="000000"/>
                <w:kern w:val="0"/>
                <w:sz w:val="24"/>
                <w:szCs w:val="24"/>
              </w:rPr>
            </w:pPr>
            <w:r w:rsidRPr="0002562E">
              <w:rPr>
                <w:rFonts w:ascii="宋体" w:eastAsia="宋体" w:hAnsi="宋体" w:cs="宋体" w:hint="eastAsia"/>
                <w:color w:val="000000"/>
                <w:kern w:val="0"/>
                <w:sz w:val="24"/>
                <w:szCs w:val="24"/>
              </w:rPr>
              <w:t>2014年6月11日</w:t>
            </w:r>
          </w:p>
          <w:p w:rsidR="0002562E" w:rsidRPr="0002562E" w:rsidRDefault="0002562E" w:rsidP="0002562E">
            <w:pPr>
              <w:widowControl/>
              <w:spacing w:before="100" w:beforeAutospacing="1" w:after="375" w:line="480" w:lineRule="atLeast"/>
              <w:jc w:val="center"/>
              <w:rPr>
                <w:rFonts w:ascii="宋体" w:eastAsia="宋体" w:hAnsi="宋体" w:cs="宋体" w:hint="eastAsia"/>
                <w:color w:val="000000"/>
                <w:kern w:val="0"/>
                <w:sz w:val="24"/>
                <w:szCs w:val="24"/>
              </w:rPr>
            </w:pPr>
            <w:r w:rsidRPr="0002562E">
              <w:rPr>
                <w:rFonts w:ascii="宋体" w:eastAsia="宋体" w:hAnsi="宋体" w:cs="宋体" w:hint="eastAsia"/>
                <w:b/>
                <w:bCs/>
                <w:color w:val="000000"/>
                <w:kern w:val="0"/>
                <w:sz w:val="24"/>
                <w:szCs w:val="24"/>
              </w:rPr>
              <w:lastRenderedPageBreak/>
              <w:t>高等学校体育工作基本标准</w:t>
            </w:r>
          </w:p>
          <w:p w:rsidR="0002562E" w:rsidRPr="0002562E" w:rsidRDefault="0002562E" w:rsidP="0002562E">
            <w:pPr>
              <w:widowControl/>
              <w:spacing w:before="100" w:beforeAutospacing="1" w:after="375" w:line="480" w:lineRule="atLeast"/>
              <w:jc w:val="left"/>
              <w:rPr>
                <w:rFonts w:ascii="宋体" w:eastAsia="宋体" w:hAnsi="宋体" w:cs="宋体" w:hint="eastAsia"/>
                <w:color w:val="000000"/>
                <w:kern w:val="0"/>
                <w:sz w:val="24"/>
                <w:szCs w:val="24"/>
              </w:rPr>
            </w:pPr>
            <w:r w:rsidRPr="0002562E">
              <w:rPr>
                <w:rFonts w:ascii="宋体" w:eastAsia="宋体" w:hAnsi="宋体" w:cs="宋体" w:hint="eastAsia"/>
                <w:color w:val="000000"/>
                <w:kern w:val="0"/>
                <w:sz w:val="24"/>
                <w:szCs w:val="24"/>
              </w:rPr>
              <w:t xml:space="preserve">　　为落实立德树人根本任务，加强高等学校体育工作，切实提高高校学生体质健康水平，促进学生全面发展，根据国家有关规定，制定本标准。本标准适用于普通本科学校和高等职业学校的体育工作。</w:t>
            </w:r>
          </w:p>
          <w:p w:rsidR="0002562E" w:rsidRPr="0002562E" w:rsidRDefault="0002562E" w:rsidP="0002562E">
            <w:pPr>
              <w:widowControl/>
              <w:spacing w:before="100" w:beforeAutospacing="1" w:after="375" w:line="480" w:lineRule="atLeast"/>
              <w:jc w:val="left"/>
              <w:rPr>
                <w:rFonts w:ascii="宋体" w:eastAsia="宋体" w:hAnsi="宋体" w:cs="宋体" w:hint="eastAsia"/>
                <w:color w:val="000000"/>
                <w:kern w:val="0"/>
                <w:sz w:val="24"/>
                <w:szCs w:val="24"/>
              </w:rPr>
            </w:pPr>
            <w:r w:rsidRPr="0002562E">
              <w:rPr>
                <w:rFonts w:ascii="宋体" w:eastAsia="宋体" w:hAnsi="宋体" w:cs="宋体" w:hint="eastAsia"/>
                <w:color w:val="000000"/>
                <w:kern w:val="0"/>
                <w:sz w:val="24"/>
                <w:szCs w:val="24"/>
              </w:rPr>
              <w:t xml:space="preserve">　　</w:t>
            </w:r>
            <w:r w:rsidRPr="0002562E">
              <w:rPr>
                <w:rFonts w:ascii="宋体" w:eastAsia="宋体" w:hAnsi="宋体" w:cs="宋体" w:hint="eastAsia"/>
                <w:b/>
                <w:bCs/>
                <w:color w:val="000000"/>
                <w:kern w:val="0"/>
                <w:sz w:val="24"/>
                <w:szCs w:val="24"/>
              </w:rPr>
              <w:t>一、体育工作规划与发展</w:t>
            </w:r>
          </w:p>
          <w:p w:rsidR="0002562E" w:rsidRPr="0002562E" w:rsidRDefault="0002562E" w:rsidP="0002562E">
            <w:pPr>
              <w:widowControl/>
              <w:spacing w:before="100" w:beforeAutospacing="1" w:after="375" w:line="480" w:lineRule="atLeast"/>
              <w:jc w:val="left"/>
              <w:rPr>
                <w:rFonts w:ascii="宋体" w:eastAsia="宋体" w:hAnsi="宋体" w:cs="宋体" w:hint="eastAsia"/>
                <w:color w:val="000000"/>
                <w:kern w:val="0"/>
                <w:sz w:val="24"/>
                <w:szCs w:val="24"/>
              </w:rPr>
            </w:pPr>
            <w:r w:rsidRPr="0002562E">
              <w:rPr>
                <w:rFonts w:ascii="宋体" w:eastAsia="宋体" w:hAnsi="宋体" w:cs="宋体" w:hint="eastAsia"/>
                <w:color w:val="000000"/>
                <w:kern w:val="0"/>
                <w:sz w:val="24"/>
                <w:szCs w:val="24"/>
              </w:rPr>
              <w:t xml:space="preserve">　　1.全面贯彻党的教育方针，服务立德树人根本任务，将学校体育纳入学校全面实施素质教育的各项工作，认真执行国家教育发展规划、规章制度及各项要求。创新人才培养模式，使学生掌握科学锻炼的基础知识、基本技能和有效方法，学会至少两项终身受益的体育锻炼项目，养成良好锻炼习惯。挖掘学校体育在学生道德教育、智力发展、身心健康、审美素养和健康生活方式形成中的多元育人功能，有计划、有制度、有保障地促进学校体育与德育、智育、美育有机融合，提高学生综合素质。</w:t>
            </w:r>
          </w:p>
          <w:p w:rsidR="0002562E" w:rsidRPr="0002562E" w:rsidRDefault="0002562E" w:rsidP="0002562E">
            <w:pPr>
              <w:widowControl/>
              <w:spacing w:before="100" w:beforeAutospacing="1" w:after="375" w:line="480" w:lineRule="atLeast"/>
              <w:jc w:val="left"/>
              <w:rPr>
                <w:rFonts w:ascii="宋体" w:eastAsia="宋体" w:hAnsi="宋体" w:cs="宋体" w:hint="eastAsia"/>
                <w:color w:val="000000"/>
                <w:kern w:val="0"/>
                <w:sz w:val="24"/>
                <w:szCs w:val="24"/>
              </w:rPr>
            </w:pPr>
            <w:r w:rsidRPr="0002562E">
              <w:rPr>
                <w:rFonts w:ascii="宋体" w:eastAsia="宋体" w:hAnsi="宋体" w:cs="宋体" w:hint="eastAsia"/>
                <w:color w:val="000000"/>
                <w:kern w:val="0"/>
                <w:sz w:val="24"/>
                <w:szCs w:val="24"/>
              </w:rPr>
              <w:t xml:space="preserve">　　2.统筹规划学校体育发展，把增强学生体质和促进学生健康作为学校教育的基本目标之一和重要工作内容，纳入学校总体发展规划，全面发挥体育在学校人才培养、科学研究、社会服务和文化传承中不可替代的作用。制订阳光体育运动工作方案，明确工作目标、具体任务、保障措施和责任分工，并落实各项工作。</w:t>
            </w:r>
          </w:p>
          <w:p w:rsidR="0002562E" w:rsidRPr="0002562E" w:rsidRDefault="0002562E" w:rsidP="0002562E">
            <w:pPr>
              <w:widowControl/>
              <w:spacing w:before="100" w:beforeAutospacing="1" w:after="375" w:line="480" w:lineRule="atLeast"/>
              <w:jc w:val="left"/>
              <w:rPr>
                <w:rFonts w:ascii="宋体" w:eastAsia="宋体" w:hAnsi="宋体" w:cs="宋体" w:hint="eastAsia"/>
                <w:color w:val="000000"/>
                <w:kern w:val="0"/>
                <w:sz w:val="24"/>
                <w:szCs w:val="24"/>
              </w:rPr>
            </w:pPr>
            <w:r w:rsidRPr="0002562E">
              <w:rPr>
                <w:rFonts w:ascii="宋体" w:eastAsia="宋体" w:hAnsi="宋体" w:cs="宋体" w:hint="eastAsia"/>
                <w:color w:val="000000"/>
                <w:kern w:val="0"/>
                <w:sz w:val="24"/>
                <w:szCs w:val="24"/>
              </w:rPr>
              <w:t xml:space="preserve">　　3.设置体育工作机构，配备专职干部、教师和工作人员，并赋予其统筹开展学校体育工作的各项管理职能。实行学校领导分管负责制（或体育工作委员会制），每年至少召开一次体育工作专题会议，有针对性地解决实际问题。学校各有关部门积极协同配合，合理分工，明确人员，落实责任。</w:t>
            </w:r>
          </w:p>
          <w:p w:rsidR="0002562E" w:rsidRPr="0002562E" w:rsidRDefault="0002562E" w:rsidP="0002562E">
            <w:pPr>
              <w:widowControl/>
              <w:spacing w:before="100" w:beforeAutospacing="1" w:after="375" w:line="480" w:lineRule="atLeast"/>
              <w:jc w:val="left"/>
              <w:rPr>
                <w:rFonts w:ascii="宋体" w:eastAsia="宋体" w:hAnsi="宋体" w:cs="宋体" w:hint="eastAsia"/>
                <w:color w:val="000000"/>
                <w:kern w:val="0"/>
                <w:sz w:val="24"/>
                <w:szCs w:val="24"/>
              </w:rPr>
            </w:pPr>
            <w:r w:rsidRPr="0002562E">
              <w:rPr>
                <w:rFonts w:ascii="宋体" w:eastAsia="宋体" w:hAnsi="宋体" w:cs="宋体" w:hint="eastAsia"/>
                <w:color w:val="000000"/>
                <w:kern w:val="0"/>
                <w:sz w:val="24"/>
                <w:szCs w:val="24"/>
              </w:rPr>
              <w:t xml:space="preserve">　　4.加强学校体育工作管理，在学校体育改革发展、教育教学、教研科研、竞赛活动、社会服务等各项工作领域制订规范文件、健全管理制度、加强过程</w:t>
            </w:r>
            <w:r w:rsidRPr="0002562E">
              <w:rPr>
                <w:rFonts w:ascii="宋体" w:eastAsia="宋体" w:hAnsi="宋体" w:cs="宋体" w:hint="eastAsia"/>
                <w:color w:val="000000"/>
                <w:kern w:val="0"/>
                <w:sz w:val="24"/>
                <w:szCs w:val="24"/>
              </w:rPr>
              <w:lastRenderedPageBreak/>
              <w:t>监测。建立科学规范的学校体育工作评价机制，并纳入综合办学水平和教育教学质量评价体系。</w:t>
            </w:r>
          </w:p>
          <w:p w:rsidR="0002562E" w:rsidRPr="0002562E" w:rsidRDefault="0002562E" w:rsidP="0002562E">
            <w:pPr>
              <w:widowControl/>
              <w:spacing w:before="100" w:beforeAutospacing="1" w:after="375" w:line="480" w:lineRule="atLeast"/>
              <w:jc w:val="left"/>
              <w:rPr>
                <w:rFonts w:ascii="宋体" w:eastAsia="宋体" w:hAnsi="宋体" w:cs="宋体" w:hint="eastAsia"/>
                <w:color w:val="000000"/>
                <w:kern w:val="0"/>
                <w:sz w:val="24"/>
                <w:szCs w:val="24"/>
              </w:rPr>
            </w:pPr>
            <w:r w:rsidRPr="0002562E">
              <w:rPr>
                <w:rFonts w:ascii="宋体" w:eastAsia="宋体" w:hAnsi="宋体" w:cs="宋体" w:hint="eastAsia"/>
                <w:color w:val="000000"/>
                <w:kern w:val="0"/>
                <w:sz w:val="24"/>
                <w:szCs w:val="24"/>
              </w:rPr>
              <w:t xml:space="preserve">　　</w:t>
            </w:r>
            <w:r w:rsidRPr="0002562E">
              <w:rPr>
                <w:rFonts w:ascii="宋体" w:eastAsia="宋体" w:hAnsi="宋体" w:cs="宋体" w:hint="eastAsia"/>
                <w:b/>
                <w:bCs/>
                <w:color w:val="000000"/>
                <w:kern w:val="0"/>
                <w:sz w:val="24"/>
                <w:szCs w:val="24"/>
              </w:rPr>
              <w:t>二、体育课程设置与实施</w:t>
            </w:r>
          </w:p>
          <w:p w:rsidR="0002562E" w:rsidRPr="0002562E" w:rsidRDefault="0002562E" w:rsidP="0002562E">
            <w:pPr>
              <w:widowControl/>
              <w:spacing w:before="100" w:beforeAutospacing="1" w:after="375" w:line="480" w:lineRule="atLeast"/>
              <w:jc w:val="left"/>
              <w:rPr>
                <w:rFonts w:ascii="宋体" w:eastAsia="宋体" w:hAnsi="宋体" w:cs="宋体" w:hint="eastAsia"/>
                <w:color w:val="000000"/>
                <w:kern w:val="0"/>
                <w:sz w:val="24"/>
                <w:szCs w:val="24"/>
              </w:rPr>
            </w:pPr>
            <w:r w:rsidRPr="0002562E">
              <w:rPr>
                <w:rFonts w:ascii="宋体" w:eastAsia="宋体" w:hAnsi="宋体" w:cs="宋体" w:hint="eastAsia"/>
                <w:color w:val="000000"/>
                <w:kern w:val="0"/>
                <w:sz w:val="24"/>
                <w:szCs w:val="24"/>
              </w:rPr>
              <w:t xml:space="preserve">　　5.严格执行《全国普通高等学校体育课程教学指导纲要》，必须为一、二年级本科学生开设不少于144学时（专科生不少于108学时）的体育必修课，每周安排体育课不少于2学时，每学时不少于45分钟。为其他年级学生和研究生开设体育选修课，选修课成绩计入学生学分。每节体育课学生人数原则上不超过30人。</w:t>
            </w:r>
          </w:p>
          <w:p w:rsidR="0002562E" w:rsidRPr="0002562E" w:rsidRDefault="0002562E" w:rsidP="0002562E">
            <w:pPr>
              <w:widowControl/>
              <w:spacing w:before="100" w:beforeAutospacing="1" w:after="375" w:line="480" w:lineRule="atLeast"/>
              <w:jc w:val="left"/>
              <w:rPr>
                <w:rFonts w:ascii="宋体" w:eastAsia="宋体" w:hAnsi="宋体" w:cs="宋体" w:hint="eastAsia"/>
                <w:color w:val="000000"/>
                <w:kern w:val="0"/>
                <w:sz w:val="24"/>
                <w:szCs w:val="24"/>
              </w:rPr>
            </w:pPr>
            <w:r w:rsidRPr="0002562E">
              <w:rPr>
                <w:rFonts w:ascii="宋体" w:eastAsia="宋体" w:hAnsi="宋体" w:cs="宋体" w:hint="eastAsia"/>
                <w:color w:val="000000"/>
                <w:kern w:val="0"/>
                <w:sz w:val="24"/>
                <w:szCs w:val="24"/>
              </w:rPr>
              <w:t xml:space="preserve">　　6.深入推进课程改革，合理安排教学内容，开设不少于15门的体育项目。每节体育课须保证一定的运动强度，其中提高学生心肺功能的锻炼内容不得少于30%；要将反映学生心肺功能的素质锻炼项目作为考试内容，考试分数的权重不得少于30%。</w:t>
            </w:r>
          </w:p>
          <w:p w:rsidR="0002562E" w:rsidRPr="0002562E" w:rsidRDefault="0002562E" w:rsidP="0002562E">
            <w:pPr>
              <w:widowControl/>
              <w:spacing w:before="100" w:beforeAutospacing="1" w:after="375" w:line="480" w:lineRule="atLeast"/>
              <w:jc w:val="left"/>
              <w:rPr>
                <w:rFonts w:ascii="宋体" w:eastAsia="宋体" w:hAnsi="宋体" w:cs="宋体" w:hint="eastAsia"/>
                <w:color w:val="000000"/>
                <w:kern w:val="0"/>
                <w:sz w:val="24"/>
                <w:szCs w:val="24"/>
              </w:rPr>
            </w:pPr>
            <w:r w:rsidRPr="0002562E">
              <w:rPr>
                <w:rFonts w:ascii="宋体" w:eastAsia="宋体" w:hAnsi="宋体" w:cs="宋体" w:hint="eastAsia"/>
                <w:color w:val="000000"/>
                <w:kern w:val="0"/>
                <w:sz w:val="24"/>
                <w:szCs w:val="24"/>
              </w:rPr>
              <w:t xml:space="preserve">　　7.创新教育教学方式，指导学生科学锻炼，增强体育教学的吸引力、特色性和实效性。建立体育教研、科研制度，形成高水平研究团队，多渠道开展以提高学生体质健康、教学质量、课余训练、体育文化水平等为目标的战略性、前瞻性、应用性项目研究，带动学校体育工作整体水平提高。</w:t>
            </w:r>
          </w:p>
          <w:p w:rsidR="0002562E" w:rsidRPr="0002562E" w:rsidRDefault="0002562E" w:rsidP="0002562E">
            <w:pPr>
              <w:widowControl/>
              <w:spacing w:before="100" w:beforeAutospacing="1" w:after="375" w:line="480" w:lineRule="atLeast"/>
              <w:jc w:val="left"/>
              <w:rPr>
                <w:rFonts w:ascii="宋体" w:eastAsia="宋体" w:hAnsi="宋体" w:cs="宋体" w:hint="eastAsia"/>
                <w:color w:val="000000"/>
                <w:kern w:val="0"/>
                <w:sz w:val="24"/>
                <w:szCs w:val="24"/>
              </w:rPr>
            </w:pPr>
            <w:r w:rsidRPr="0002562E">
              <w:rPr>
                <w:rFonts w:ascii="宋体" w:eastAsia="宋体" w:hAnsi="宋体" w:cs="宋体" w:hint="eastAsia"/>
                <w:color w:val="000000"/>
                <w:kern w:val="0"/>
                <w:sz w:val="24"/>
                <w:szCs w:val="24"/>
              </w:rPr>
              <w:t xml:space="preserve">　　</w:t>
            </w:r>
            <w:r w:rsidRPr="0002562E">
              <w:rPr>
                <w:rFonts w:ascii="宋体" w:eastAsia="宋体" w:hAnsi="宋体" w:cs="宋体" w:hint="eastAsia"/>
                <w:b/>
                <w:bCs/>
                <w:color w:val="000000"/>
                <w:kern w:val="0"/>
                <w:sz w:val="24"/>
                <w:szCs w:val="24"/>
              </w:rPr>
              <w:t>三、课外体育活动与竞赛</w:t>
            </w:r>
          </w:p>
          <w:p w:rsidR="0002562E" w:rsidRPr="0002562E" w:rsidRDefault="0002562E" w:rsidP="0002562E">
            <w:pPr>
              <w:widowControl/>
              <w:spacing w:before="100" w:beforeAutospacing="1" w:after="375" w:line="480" w:lineRule="atLeast"/>
              <w:jc w:val="left"/>
              <w:rPr>
                <w:rFonts w:ascii="宋体" w:eastAsia="宋体" w:hAnsi="宋体" w:cs="宋体" w:hint="eastAsia"/>
                <w:color w:val="000000"/>
                <w:kern w:val="0"/>
                <w:sz w:val="24"/>
                <w:szCs w:val="24"/>
              </w:rPr>
            </w:pPr>
            <w:r w:rsidRPr="0002562E">
              <w:rPr>
                <w:rFonts w:ascii="宋体" w:eastAsia="宋体" w:hAnsi="宋体" w:cs="宋体" w:hint="eastAsia"/>
                <w:color w:val="000000"/>
                <w:kern w:val="0"/>
                <w:sz w:val="24"/>
                <w:szCs w:val="24"/>
              </w:rPr>
              <w:t xml:space="preserve">　　8.将课外体育活动纳入学校教学计划，健全制度、完善机制、加强保障。面向全体学生设置多样化、可选择、有实效的锻炼项目，组织学生每周至少参加三次课外体育锻炼，切实保证学生每天一小时体育活动时间。</w:t>
            </w:r>
          </w:p>
          <w:p w:rsidR="0002562E" w:rsidRPr="0002562E" w:rsidRDefault="0002562E" w:rsidP="0002562E">
            <w:pPr>
              <w:widowControl/>
              <w:spacing w:before="100" w:beforeAutospacing="1" w:after="375" w:line="480" w:lineRule="atLeast"/>
              <w:jc w:val="left"/>
              <w:rPr>
                <w:rFonts w:ascii="宋体" w:eastAsia="宋体" w:hAnsi="宋体" w:cs="宋体" w:hint="eastAsia"/>
                <w:color w:val="000000"/>
                <w:kern w:val="0"/>
                <w:sz w:val="24"/>
                <w:szCs w:val="24"/>
              </w:rPr>
            </w:pPr>
            <w:r w:rsidRPr="0002562E">
              <w:rPr>
                <w:rFonts w:ascii="宋体" w:eastAsia="宋体" w:hAnsi="宋体" w:cs="宋体" w:hint="eastAsia"/>
                <w:color w:val="000000"/>
                <w:kern w:val="0"/>
                <w:sz w:val="24"/>
                <w:szCs w:val="24"/>
              </w:rPr>
              <w:t xml:space="preserve">　　9.学校每年组织春、秋季综合性学生运动会（或体育文化节），设置学生喜闻乐见、易于参与的竞技性、健身性和民族性体育项目，参与运动会的学生</w:t>
            </w:r>
            <w:r w:rsidRPr="0002562E">
              <w:rPr>
                <w:rFonts w:ascii="宋体" w:eastAsia="宋体" w:hAnsi="宋体" w:cs="宋体" w:hint="eastAsia"/>
                <w:color w:val="000000"/>
                <w:kern w:val="0"/>
                <w:sz w:val="24"/>
                <w:szCs w:val="24"/>
              </w:rPr>
              <w:lastRenderedPageBreak/>
              <w:t>达到50%以上。经常组织校内体育比赛，支持院系、专业或班级学生开展体育竞赛和交流等活动。</w:t>
            </w:r>
          </w:p>
          <w:p w:rsidR="0002562E" w:rsidRPr="0002562E" w:rsidRDefault="0002562E" w:rsidP="0002562E">
            <w:pPr>
              <w:widowControl/>
              <w:spacing w:before="100" w:beforeAutospacing="1" w:after="375" w:line="480" w:lineRule="atLeast"/>
              <w:jc w:val="left"/>
              <w:rPr>
                <w:rFonts w:ascii="宋体" w:eastAsia="宋体" w:hAnsi="宋体" w:cs="宋体" w:hint="eastAsia"/>
                <w:color w:val="000000"/>
                <w:kern w:val="0"/>
                <w:sz w:val="24"/>
                <w:szCs w:val="24"/>
              </w:rPr>
            </w:pPr>
            <w:r w:rsidRPr="0002562E">
              <w:rPr>
                <w:rFonts w:ascii="宋体" w:eastAsia="宋体" w:hAnsi="宋体" w:cs="宋体" w:hint="eastAsia"/>
                <w:color w:val="000000"/>
                <w:kern w:val="0"/>
                <w:sz w:val="24"/>
                <w:szCs w:val="24"/>
              </w:rPr>
              <w:t xml:space="preserve">　　10.注重培养学生体育特长，有效发挥体育特长生和学生体育骨干的示范作用，组建学生体育运动队，科学开展课余训练，组织学生参加教育和体育部门举办的体育竞赛。</w:t>
            </w:r>
          </w:p>
          <w:p w:rsidR="0002562E" w:rsidRPr="0002562E" w:rsidRDefault="0002562E" w:rsidP="0002562E">
            <w:pPr>
              <w:widowControl/>
              <w:spacing w:before="100" w:beforeAutospacing="1" w:after="375" w:line="480" w:lineRule="atLeast"/>
              <w:jc w:val="left"/>
              <w:rPr>
                <w:rFonts w:ascii="宋体" w:eastAsia="宋体" w:hAnsi="宋体" w:cs="宋体" w:hint="eastAsia"/>
                <w:color w:val="000000"/>
                <w:kern w:val="0"/>
                <w:sz w:val="24"/>
                <w:szCs w:val="24"/>
              </w:rPr>
            </w:pPr>
            <w:r w:rsidRPr="0002562E">
              <w:rPr>
                <w:rFonts w:ascii="宋体" w:eastAsia="宋体" w:hAnsi="宋体" w:cs="宋体" w:hint="eastAsia"/>
                <w:color w:val="000000"/>
                <w:kern w:val="0"/>
                <w:sz w:val="24"/>
                <w:szCs w:val="24"/>
              </w:rPr>
              <w:t xml:space="preserve">　　11.加强校园体育文化建设，促进中华优秀体育文化传承创新。学校成立不少于20个学生体育社团，采取鼓励和支持措施定期开展活动，形成良好的校园体育传统和特色。开展对外体育交流与合作。通过校报、公告栏和校园网等形式，定期通报学生体育活动情况，传播健康理念。</w:t>
            </w:r>
          </w:p>
          <w:p w:rsidR="0002562E" w:rsidRPr="0002562E" w:rsidRDefault="0002562E" w:rsidP="0002562E">
            <w:pPr>
              <w:widowControl/>
              <w:spacing w:before="100" w:beforeAutospacing="1" w:after="375" w:line="480" w:lineRule="atLeast"/>
              <w:jc w:val="left"/>
              <w:rPr>
                <w:rFonts w:ascii="宋体" w:eastAsia="宋体" w:hAnsi="宋体" w:cs="宋体" w:hint="eastAsia"/>
                <w:color w:val="000000"/>
                <w:kern w:val="0"/>
                <w:sz w:val="24"/>
                <w:szCs w:val="24"/>
              </w:rPr>
            </w:pPr>
            <w:r w:rsidRPr="0002562E">
              <w:rPr>
                <w:rFonts w:ascii="宋体" w:eastAsia="宋体" w:hAnsi="宋体" w:cs="宋体" w:hint="eastAsia"/>
                <w:color w:val="000000"/>
                <w:kern w:val="0"/>
                <w:sz w:val="24"/>
                <w:szCs w:val="24"/>
              </w:rPr>
              <w:t xml:space="preserve">　　12.因地制宜开展社会服务。支持体育教师适度参与国内外重大体育比赛的组织、裁判等社会实践工作。鼓励体育教师指导中小学体育教学、训练和参与社区健身辅导等公益活动。支持学校师生为政府及社会举办的体育活动提供志愿服务。</w:t>
            </w:r>
          </w:p>
          <w:p w:rsidR="0002562E" w:rsidRPr="0002562E" w:rsidRDefault="0002562E" w:rsidP="0002562E">
            <w:pPr>
              <w:widowControl/>
              <w:spacing w:before="100" w:beforeAutospacing="1" w:after="375" w:line="480" w:lineRule="atLeast"/>
              <w:jc w:val="left"/>
              <w:rPr>
                <w:rFonts w:ascii="宋体" w:eastAsia="宋体" w:hAnsi="宋体" w:cs="宋体" w:hint="eastAsia"/>
                <w:color w:val="000000"/>
                <w:kern w:val="0"/>
                <w:sz w:val="24"/>
                <w:szCs w:val="24"/>
              </w:rPr>
            </w:pPr>
            <w:r w:rsidRPr="0002562E">
              <w:rPr>
                <w:rFonts w:ascii="宋体" w:eastAsia="宋体" w:hAnsi="宋体" w:cs="宋体" w:hint="eastAsia"/>
                <w:color w:val="000000"/>
                <w:kern w:val="0"/>
                <w:sz w:val="24"/>
                <w:szCs w:val="24"/>
              </w:rPr>
              <w:t xml:space="preserve">　　</w:t>
            </w:r>
            <w:r w:rsidRPr="0002562E">
              <w:rPr>
                <w:rFonts w:ascii="宋体" w:eastAsia="宋体" w:hAnsi="宋体" w:cs="宋体" w:hint="eastAsia"/>
                <w:b/>
                <w:bCs/>
                <w:color w:val="000000"/>
                <w:kern w:val="0"/>
                <w:sz w:val="24"/>
                <w:szCs w:val="24"/>
              </w:rPr>
              <w:t>四、学生体质监测与评价</w:t>
            </w:r>
          </w:p>
          <w:p w:rsidR="0002562E" w:rsidRPr="0002562E" w:rsidRDefault="0002562E" w:rsidP="0002562E">
            <w:pPr>
              <w:widowControl/>
              <w:spacing w:before="100" w:beforeAutospacing="1" w:after="375" w:line="480" w:lineRule="atLeast"/>
              <w:jc w:val="left"/>
              <w:rPr>
                <w:rFonts w:ascii="宋体" w:eastAsia="宋体" w:hAnsi="宋体" w:cs="宋体" w:hint="eastAsia"/>
                <w:color w:val="000000"/>
                <w:kern w:val="0"/>
                <w:sz w:val="24"/>
                <w:szCs w:val="24"/>
              </w:rPr>
            </w:pPr>
            <w:r w:rsidRPr="0002562E">
              <w:rPr>
                <w:rFonts w:ascii="宋体" w:eastAsia="宋体" w:hAnsi="宋体" w:cs="宋体" w:hint="eastAsia"/>
                <w:color w:val="000000"/>
                <w:kern w:val="0"/>
                <w:sz w:val="24"/>
                <w:szCs w:val="24"/>
              </w:rPr>
              <w:t xml:space="preserve">　　13.全面实施《国家学生体质健康标准》，建立学生体质健康测试中心，安排专门人员负责，完善工作条件，每年对所有学生进行体质健康测试，测试成绩向学生反馈，并将测试结果经教育部门审核后上报国家学生体质健康标准数据管理系统，形成本校学生体质健康年度报告。及时在校内公布学生体质健康测试总体结果。</w:t>
            </w:r>
          </w:p>
          <w:p w:rsidR="0002562E" w:rsidRPr="0002562E" w:rsidRDefault="0002562E" w:rsidP="0002562E">
            <w:pPr>
              <w:widowControl/>
              <w:spacing w:before="100" w:beforeAutospacing="1" w:after="375" w:line="480" w:lineRule="atLeast"/>
              <w:jc w:val="left"/>
              <w:rPr>
                <w:rFonts w:ascii="宋体" w:eastAsia="宋体" w:hAnsi="宋体" w:cs="宋体" w:hint="eastAsia"/>
                <w:color w:val="000000"/>
                <w:kern w:val="0"/>
                <w:sz w:val="24"/>
                <w:szCs w:val="24"/>
              </w:rPr>
            </w:pPr>
            <w:r w:rsidRPr="0002562E">
              <w:rPr>
                <w:rFonts w:ascii="宋体" w:eastAsia="宋体" w:hAnsi="宋体" w:cs="宋体" w:hint="eastAsia"/>
                <w:color w:val="000000"/>
                <w:kern w:val="0"/>
                <w:sz w:val="24"/>
                <w:szCs w:val="24"/>
              </w:rPr>
              <w:t xml:space="preserve">　　14.建立健全《国家学生体质健康标准》管理制度，学生测试成绩列入学生档案，作为对学生评优、评先的重要依据。毕业时，学生测试成绩达不到50分者按结业处理（因病或残疾学生，凭医院证明向学校提出申请并经审核通过后可准予毕业）。毕业年级学生测试成绩及格率须达95%以上。</w:t>
            </w:r>
          </w:p>
          <w:p w:rsidR="0002562E" w:rsidRPr="0002562E" w:rsidRDefault="0002562E" w:rsidP="0002562E">
            <w:pPr>
              <w:widowControl/>
              <w:spacing w:before="100" w:beforeAutospacing="1" w:after="375" w:line="480" w:lineRule="atLeast"/>
              <w:jc w:val="left"/>
              <w:rPr>
                <w:rFonts w:ascii="宋体" w:eastAsia="宋体" w:hAnsi="宋体" w:cs="宋体" w:hint="eastAsia"/>
                <w:color w:val="000000"/>
                <w:kern w:val="0"/>
                <w:sz w:val="24"/>
                <w:szCs w:val="24"/>
              </w:rPr>
            </w:pPr>
            <w:r w:rsidRPr="0002562E">
              <w:rPr>
                <w:rFonts w:ascii="宋体" w:eastAsia="宋体" w:hAnsi="宋体" w:cs="宋体" w:hint="eastAsia"/>
                <w:color w:val="000000"/>
                <w:kern w:val="0"/>
                <w:sz w:val="24"/>
                <w:szCs w:val="24"/>
              </w:rPr>
              <w:lastRenderedPageBreak/>
              <w:t xml:space="preserve">　　15.将学生体质健康状况作为衡量学校办学水平的重要指标。将体质健康状况、体育课成绩、参与体育活动等情况作为学生综合素质评价的重要内容。</w:t>
            </w:r>
          </w:p>
          <w:p w:rsidR="0002562E" w:rsidRPr="0002562E" w:rsidRDefault="0002562E" w:rsidP="0002562E">
            <w:pPr>
              <w:widowControl/>
              <w:spacing w:before="100" w:beforeAutospacing="1" w:after="375" w:line="480" w:lineRule="atLeast"/>
              <w:jc w:val="left"/>
              <w:rPr>
                <w:rFonts w:ascii="宋体" w:eastAsia="宋体" w:hAnsi="宋体" w:cs="宋体" w:hint="eastAsia"/>
                <w:color w:val="000000"/>
                <w:kern w:val="0"/>
                <w:sz w:val="24"/>
                <w:szCs w:val="24"/>
              </w:rPr>
            </w:pPr>
            <w:r w:rsidRPr="0002562E">
              <w:rPr>
                <w:rFonts w:ascii="宋体" w:eastAsia="宋体" w:hAnsi="宋体" w:cs="宋体" w:hint="eastAsia"/>
                <w:color w:val="000000"/>
                <w:kern w:val="0"/>
                <w:sz w:val="24"/>
                <w:szCs w:val="24"/>
              </w:rPr>
              <w:t xml:space="preserve">　　16.建立学生体质健康状况分析和</w:t>
            </w:r>
            <w:proofErr w:type="gramStart"/>
            <w:r w:rsidRPr="0002562E">
              <w:rPr>
                <w:rFonts w:ascii="宋体" w:eastAsia="宋体" w:hAnsi="宋体" w:cs="宋体" w:hint="eastAsia"/>
                <w:color w:val="000000"/>
                <w:kern w:val="0"/>
                <w:sz w:val="24"/>
                <w:szCs w:val="24"/>
              </w:rPr>
              <w:t>研判</w:t>
            </w:r>
            <w:proofErr w:type="gramEnd"/>
            <w:r w:rsidRPr="0002562E">
              <w:rPr>
                <w:rFonts w:ascii="宋体" w:eastAsia="宋体" w:hAnsi="宋体" w:cs="宋体" w:hint="eastAsia"/>
                <w:color w:val="000000"/>
                <w:kern w:val="0"/>
                <w:sz w:val="24"/>
                <w:szCs w:val="24"/>
              </w:rPr>
              <w:t>机制，根据学生体质健康状况制定干预措施，视情况采取分类教学、个别辅导等必要措施，指导学生有针对性地进行体育锻炼，切实改进体育工作，提高全体学生体质健康水平。</w:t>
            </w:r>
          </w:p>
          <w:p w:rsidR="0002562E" w:rsidRPr="0002562E" w:rsidRDefault="0002562E" w:rsidP="0002562E">
            <w:pPr>
              <w:widowControl/>
              <w:spacing w:before="100" w:beforeAutospacing="1" w:after="375" w:line="480" w:lineRule="atLeast"/>
              <w:jc w:val="left"/>
              <w:rPr>
                <w:rFonts w:ascii="宋体" w:eastAsia="宋体" w:hAnsi="宋体" w:cs="宋体" w:hint="eastAsia"/>
                <w:color w:val="000000"/>
                <w:kern w:val="0"/>
                <w:sz w:val="24"/>
                <w:szCs w:val="24"/>
              </w:rPr>
            </w:pPr>
            <w:r w:rsidRPr="0002562E">
              <w:rPr>
                <w:rFonts w:ascii="宋体" w:eastAsia="宋体" w:hAnsi="宋体" w:cs="宋体" w:hint="eastAsia"/>
                <w:color w:val="000000"/>
                <w:kern w:val="0"/>
                <w:sz w:val="24"/>
                <w:szCs w:val="24"/>
              </w:rPr>
              <w:t xml:space="preserve">　　</w:t>
            </w:r>
            <w:r w:rsidRPr="0002562E">
              <w:rPr>
                <w:rFonts w:ascii="宋体" w:eastAsia="宋体" w:hAnsi="宋体" w:cs="宋体" w:hint="eastAsia"/>
                <w:b/>
                <w:bCs/>
                <w:color w:val="000000"/>
                <w:kern w:val="0"/>
                <w:sz w:val="24"/>
                <w:szCs w:val="24"/>
              </w:rPr>
              <w:t>五、基础能力建设与保障</w:t>
            </w:r>
          </w:p>
          <w:p w:rsidR="0002562E" w:rsidRPr="0002562E" w:rsidRDefault="0002562E" w:rsidP="0002562E">
            <w:pPr>
              <w:widowControl/>
              <w:spacing w:before="100" w:beforeAutospacing="1" w:after="375" w:line="480" w:lineRule="atLeast"/>
              <w:jc w:val="left"/>
              <w:rPr>
                <w:rFonts w:ascii="宋体" w:eastAsia="宋体" w:hAnsi="宋体" w:cs="宋体" w:hint="eastAsia"/>
                <w:color w:val="000000"/>
                <w:kern w:val="0"/>
                <w:sz w:val="24"/>
                <w:szCs w:val="24"/>
              </w:rPr>
            </w:pPr>
            <w:r w:rsidRPr="0002562E">
              <w:rPr>
                <w:rFonts w:ascii="宋体" w:eastAsia="宋体" w:hAnsi="宋体" w:cs="宋体" w:hint="eastAsia"/>
                <w:color w:val="000000"/>
                <w:kern w:val="0"/>
                <w:sz w:val="24"/>
                <w:szCs w:val="24"/>
              </w:rPr>
              <w:t xml:space="preserve">　　17.健全学校体育保障机制，学校体育工作经费纳入学校经费预算，并与学校教育事业经费同步增长。加强学校体育活动的安全教育、伤害预防和风险管理，建立健全校园体育活动意外伤害保险制度，妥善处置伤害事件。</w:t>
            </w:r>
          </w:p>
          <w:p w:rsidR="0002562E" w:rsidRPr="0002562E" w:rsidRDefault="0002562E" w:rsidP="0002562E">
            <w:pPr>
              <w:widowControl/>
              <w:spacing w:before="100" w:beforeAutospacing="1" w:after="375" w:line="480" w:lineRule="atLeast"/>
              <w:jc w:val="left"/>
              <w:rPr>
                <w:rFonts w:ascii="宋体" w:eastAsia="宋体" w:hAnsi="宋体" w:cs="宋体" w:hint="eastAsia"/>
                <w:color w:val="000000"/>
                <w:kern w:val="0"/>
                <w:sz w:val="24"/>
                <w:szCs w:val="24"/>
              </w:rPr>
            </w:pPr>
            <w:r w:rsidRPr="0002562E">
              <w:rPr>
                <w:rFonts w:ascii="宋体" w:eastAsia="宋体" w:hAnsi="宋体" w:cs="宋体" w:hint="eastAsia"/>
                <w:color w:val="000000"/>
                <w:kern w:val="0"/>
                <w:sz w:val="24"/>
                <w:szCs w:val="24"/>
              </w:rPr>
              <w:t xml:space="preserve">　　18.根据体育课教学、课外体育活动、课余训练竞赛和实施《国家学生体质健康标准》等工作需要，合理配备体育教师。体育教师年龄、专业、学历和职称结构合理，健全体育教师职称评定、学术评价、岗位聘任和学习进修等制度。</w:t>
            </w:r>
          </w:p>
          <w:p w:rsidR="0002562E" w:rsidRPr="0002562E" w:rsidRDefault="0002562E" w:rsidP="0002562E">
            <w:pPr>
              <w:widowControl/>
              <w:spacing w:before="100" w:beforeAutospacing="1" w:after="375" w:line="480" w:lineRule="atLeast"/>
              <w:jc w:val="left"/>
              <w:rPr>
                <w:rFonts w:ascii="宋体" w:eastAsia="宋体" w:hAnsi="宋体" w:cs="宋体" w:hint="eastAsia"/>
                <w:color w:val="000000"/>
                <w:kern w:val="0"/>
                <w:sz w:val="24"/>
                <w:szCs w:val="24"/>
              </w:rPr>
            </w:pPr>
            <w:r w:rsidRPr="0002562E">
              <w:rPr>
                <w:rFonts w:ascii="宋体" w:eastAsia="宋体" w:hAnsi="宋体" w:cs="宋体" w:hint="eastAsia"/>
                <w:color w:val="000000"/>
                <w:kern w:val="0"/>
                <w:sz w:val="24"/>
                <w:szCs w:val="24"/>
              </w:rPr>
              <w:t xml:space="preserve">　　19.将体育教学、课外体育活动、课余训练竞赛和实施《国家学生体质健康标准》等工作纳入教师工作量，保证体育教师与其他学科（专业）教师工作量的计算标准一致，实行同工同酬。 </w:t>
            </w:r>
          </w:p>
          <w:p w:rsidR="0002562E" w:rsidRPr="0002562E" w:rsidRDefault="0002562E" w:rsidP="0002562E">
            <w:pPr>
              <w:widowControl/>
              <w:spacing w:before="100" w:beforeAutospacing="1" w:after="375" w:line="480" w:lineRule="atLeast"/>
              <w:jc w:val="left"/>
              <w:rPr>
                <w:rFonts w:ascii="宋体" w:eastAsia="宋体" w:hAnsi="宋体" w:cs="宋体" w:hint="eastAsia"/>
                <w:color w:val="000000"/>
                <w:kern w:val="0"/>
                <w:sz w:val="24"/>
                <w:szCs w:val="24"/>
              </w:rPr>
            </w:pPr>
            <w:r w:rsidRPr="0002562E">
              <w:rPr>
                <w:rFonts w:ascii="宋体" w:eastAsia="宋体" w:hAnsi="宋体" w:cs="宋体" w:hint="eastAsia"/>
                <w:color w:val="000000"/>
                <w:kern w:val="0"/>
                <w:sz w:val="24"/>
                <w:szCs w:val="24"/>
              </w:rPr>
              <w:t xml:space="preserve">　　20.体育场馆、设施和器材等符合国家配备、安全和质量标准，完善配备、管理、使用等规章制度，基本满足学生参加体育锻炼的需求。定时维护体育场馆、设施，及时更新、添置易耗、易损体育器材。体育场馆、设施在课余和节假日向学生免费或优惠开放。</w:t>
            </w:r>
          </w:p>
        </w:tc>
      </w:tr>
    </w:tbl>
    <w:p w:rsidR="00A33FD9" w:rsidRDefault="00A33FD9"/>
    <w:sectPr w:rsidR="00A33F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C99"/>
    <w:rsid w:val="0002562E"/>
    <w:rsid w:val="00812C99"/>
    <w:rsid w:val="00A33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B2A521-A3D1-4333-990F-FE05F1AE7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451</Words>
  <Characters>2577</Characters>
  <Application>Microsoft Office Word</Application>
  <DocSecurity>0</DocSecurity>
  <Lines>21</Lines>
  <Paragraphs>6</Paragraphs>
  <ScaleCrop>false</ScaleCrop>
  <Company>China</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2020-10-20T01:33:00Z</dcterms:created>
  <dcterms:modified xsi:type="dcterms:W3CDTF">2020-10-20T01:33:00Z</dcterms:modified>
</cp:coreProperties>
</file>